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bCs/>
          <w:sz w:val="36"/>
          <w:szCs w:val="28"/>
        </w:rPr>
      </w:pPr>
      <w:bookmarkStart w:id="0" w:name="_Toc18074_WPSOffice_Level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  <w:t>应  聘  报  名  表</w:t>
      </w:r>
      <w:bookmarkEnd w:id="0"/>
    </w:p>
    <w:p>
      <w:pPr>
        <w:spacing w:line="560" w:lineRule="exact"/>
        <w:rPr>
          <w:rStyle w:val="7"/>
          <w:rFonts w:ascii="方正小标宋_GBK" w:hAnsi="方正小标宋_GBK" w:eastAsia="宋体" w:cs="方正小标宋_GBK"/>
          <w:b w:val="0"/>
          <w:bCs/>
          <w:sz w:val="40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应聘岗位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方向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5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>
            <w:pPr>
              <w:kinsoku w:val="0"/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   岁)</w:t>
            </w: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称/资格证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擅长专业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/特长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现工作单位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现任岗位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月-    年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近三年考核结果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。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7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经历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（从参加工作写起，含工作时间、工作单位、职务/岗位等信息）</w:t>
            </w:r>
          </w:p>
        </w:tc>
        <w:tc>
          <w:tcPr>
            <w:tcW w:w="8484" w:type="dxa"/>
            <w:gridSpan w:val="6"/>
            <w:vAlign w:val="top"/>
          </w:tcPr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示例：2003.1-2005，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公司，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部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XX（职务）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，主要职责：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（填写时请删除示例，主要职责简练概括写3-5项）</w:t>
            </w: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autoSpaceDE w:val="0"/>
        <w:autoSpaceDN w:val="0"/>
        <w:jc w:val="center"/>
        <w:rPr>
          <w:rFonts w:ascii="宋体" w:hAnsi="宋体" w:eastAsia="宋体" w:cs="宋体"/>
          <w:spacing w:val="-1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0" w:num="1"/>
          <w:docGrid w:type="lines" w:linePitch="316" w:charSpace="0"/>
        </w:sectPr>
      </w:pPr>
    </w:p>
    <w:tbl>
      <w:tblPr>
        <w:tblStyle w:val="5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395"/>
        <w:gridCol w:w="2322"/>
        <w:gridCol w:w="47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6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结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绩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84" w:type="dxa"/>
            <w:gridSpan w:val="3"/>
            <w:vAlign w:val="bottom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（可</w:t>
            </w:r>
            <w:r>
              <w:rPr>
                <w:rFonts w:hint="eastAsia" w:ascii="宋体" w:hAnsi="宋体" w:cs="宋体"/>
                <w:bCs/>
                <w:sz w:val="24"/>
              </w:rPr>
              <w:t>另附页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9" w:hRule="exact"/>
          <w:jc w:val="center"/>
        </w:trPr>
        <w:tc>
          <w:tcPr>
            <w:tcW w:w="9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岗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主要家庭成员（父母、兄弟姐妹、配偶、子女等亲属）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工作单位、职务或岗位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 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承 诺</w:t>
            </w:r>
          </w:p>
        </w:tc>
        <w:tc>
          <w:tcPr>
            <w:tcW w:w="8484" w:type="dxa"/>
            <w:gridSpan w:val="3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1.确认并承诺本人所填信息全部真实、有效，如提交材料有欺诈，隐瞒或伪造等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情况，造成的一切后果由本人自行承担。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2.是否服从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调剂：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服从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不服从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。</w:t>
            </w: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本人签字确认：                       日期：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1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注：</w:t>
      </w:r>
      <w:r>
        <w:rPr>
          <w:rFonts w:hint="eastAsia" w:ascii="宋体" w:hAnsi="宋体" w:eastAsia="宋体" w:cs="宋体"/>
          <w:sz w:val="24"/>
          <w:lang w:val="en-US" w:eastAsia="zh-CN"/>
        </w:rPr>
        <w:t>1.应届毕业生可不填写</w:t>
      </w:r>
      <w:r>
        <w:rPr>
          <w:rFonts w:hint="eastAsia" w:ascii="宋体" w:hAnsi="宋体" w:eastAsia="宋体" w:cs="宋体"/>
          <w:spacing w:val="-10"/>
          <w:sz w:val="24"/>
        </w:rPr>
        <w:t>近三年考核结果</w:t>
      </w:r>
      <w:r>
        <w:rPr>
          <w:rFonts w:hint="eastAsia" w:ascii="宋体" w:hAnsi="宋体" w:eastAsia="宋体" w:cs="宋体"/>
          <w:spacing w:val="-1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本表签字部分需手签，发送扫描件。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WUzOWZiMDQ5NTQzMDEwYmM2NGQ3ZDMwNTdjY2IifQ=="/>
  </w:docVars>
  <w:rsids>
    <w:rsidRoot w:val="7B6D259C"/>
    <w:rsid w:val="003C1851"/>
    <w:rsid w:val="169C16C1"/>
    <w:rsid w:val="2BF16B1D"/>
    <w:rsid w:val="591E631F"/>
    <w:rsid w:val="67692913"/>
    <w:rsid w:val="7B6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2023-03-23T14:46:00Z</dcterms:created>
  <dc:creator>Administrator</dc:creator>
  <cp:lastModifiedBy>海精灵</cp:lastModifiedBy>
  <dcterms:modified xsi:type="dcterms:W3CDTF">2024-01-23T02:46:09Z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3D3A74785FEB47D5800809A86F84CBA4_13</vt:lpwstr>
  </property>
</Properties>
</file>