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方正小标宋简体" w:hAnsi="方正小标宋简体" w:eastAsia="方正小标宋简体" w:cs="方正小标宋简体"/>
          <w:spacing w:val="60"/>
          <w:w w:val="9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</w:rPr>
        <w:t>麻城市</w:t>
      </w:r>
      <w:r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  <w:lang w:val="en-US" w:eastAsia="zh-CN"/>
        </w:rPr>
        <w:t>能源投资开发有限公司</w:t>
      </w:r>
      <w:r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</w:rPr>
        <w:t>年公开招聘工作人员考察表</w:t>
      </w:r>
    </w:p>
    <w:bookmarkEnd w:id="0"/>
    <w:tbl>
      <w:tblPr>
        <w:tblStyle w:val="2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03"/>
        <w:gridCol w:w="434"/>
        <w:gridCol w:w="1134"/>
        <w:gridCol w:w="63"/>
        <w:gridCol w:w="674"/>
        <w:gridCol w:w="593"/>
        <w:gridCol w:w="332"/>
        <w:gridCol w:w="265"/>
        <w:gridCol w:w="549"/>
        <w:gridCol w:w="275"/>
        <w:gridCol w:w="1384"/>
        <w:gridCol w:w="62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  <w:szCs w:val="24"/>
              </w:rPr>
              <w:t>年月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毕业院校及时间</w:t>
            </w:r>
          </w:p>
        </w:tc>
        <w:tc>
          <w:tcPr>
            <w:tcW w:w="570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5703" w:type="dxa"/>
            <w:gridSpan w:val="10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学习、工作经历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ind w:right="-88" w:rightChars="-4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系</w:t>
            </w: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年月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面貌</w:t>
            </w: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2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 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表 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（非应届毕业生由村、社区或工作单位填写，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应届毕业生由所在学校填写）</w:t>
            </w:r>
          </w:p>
        </w:tc>
        <w:tc>
          <w:tcPr>
            <w:tcW w:w="845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ind w:firstLine="7380" w:firstLineChars="41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盖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</w:t>
            </w:r>
          </w:p>
          <w:p>
            <w:pP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 xml:space="preserve">年      月   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审 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意 见</w:t>
            </w:r>
          </w:p>
        </w:tc>
        <w:tc>
          <w:tcPr>
            <w:tcW w:w="35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用人单位审核意见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3533" w:type="dxa"/>
            <w:gridSpan w:val="7"/>
            <w:noWrap w:val="0"/>
            <w:vAlign w:val="center"/>
          </w:tcPr>
          <w:p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盖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</w:t>
            </w:r>
          </w:p>
          <w:p>
            <w:pPr>
              <w:ind w:left="5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</w:t>
            </w:r>
          </w:p>
          <w:p>
            <w:pP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 xml:space="preserve">                               年      月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 xml:space="preserve">   日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</w:p>
          <w:p>
            <w:pPr>
              <w:ind w:left="3132"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盖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</w:t>
            </w:r>
          </w:p>
          <w:p>
            <w:pPr>
              <w:ind w:left="5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</w:t>
            </w:r>
          </w:p>
          <w:p>
            <w:pPr>
              <w:ind w:left="2385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 xml:space="preserve">年      月   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" w:leftChars="7" w:firstLine="226" w:firstLineChars="108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、个人简历从初中填起，家庭成员包括父母、配偶、子女。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firstLine="420" w:firstLineChars="20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</w:rPr>
        <w:t>考生现实表现主要包括思想政治表现、道德品质、业务能力、工作实绩、遵纪守法等情况。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" w:leftChars="80" w:firstLine="438" w:firstLineChars="209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212121"/>
          <w:kern w:val="2"/>
          <w:sz w:val="21"/>
          <w:szCs w:val="21"/>
          <w:shd w:val="clear" w:color="auto" w:fill="FFFFFF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</w:rPr>
        <w:t>此表需A4纸双面打印，连同个人档案一同上交。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OWY1Zjk5MTgwNjZmNjA0NDY5ZTMzMzQzZmM4ZGMifQ=="/>
  </w:docVars>
  <w:rsids>
    <w:rsidRoot w:val="0F792A4D"/>
    <w:rsid w:val="0F79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2024-01-05T00:36:00Z</dcterms:created>
  <dc:creator>刘小琴</dc:creator>
  <cp:lastModifiedBy>刘小琴</cp:lastModifiedBy>
  <dcterms:modified xsi:type="dcterms:W3CDTF">2024-01-05T00:37:00Z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D37E331F62974319AD138DDF4A678D08_11</vt:lpwstr>
  </property>
</Properties>
</file>