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773"/>
        <w:gridCol w:w="1030"/>
        <w:gridCol w:w="1893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7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73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3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7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3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893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7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696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9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7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4696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7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786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7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6786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4" w:hRule="atLeast"/>
        </w:trPr>
        <w:tc>
          <w:tcPr>
            <w:tcW w:w="8357" w:type="dxa"/>
            <w:gridSpan w:val="5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个人简历：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MzQyMGFkZTE2NGViNDUyOWM1MzI4MTAzNjk0ODMifQ=="/>
    <w:docVar w:name="KSO_WPS_MARK_KEY" w:val="846d3082-a35d-488b-b78a-270e03649467"/>
  </w:docVars>
  <w:rsids>
    <w:rsidRoot w:val="5077776C"/>
    <w:rsid w:val="46E757F9"/>
    <w:rsid w:val="5077776C"/>
    <w:rsid w:val="6B1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9</TotalTime>
  <ScaleCrop>false</ScaleCrop>
  <LinksUpToDate>false</LinksUpToDate>
  <CharactersWithSpaces>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2024-08-08T03:01:00Z</dcterms:created>
  <dc:creator>WPS_1547085643</dc:creator>
  <cp:lastModifiedBy>矢车菊</cp:lastModifiedBy>
  <dcterms:modified xsi:type="dcterms:W3CDTF">2024-09-02T08:09:46Z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8C8F486B89AA4749B4902EC91308C736_13</vt:lpwstr>
  </property>
</Properties>
</file>